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95" w:rsidRDefault="00066395" w:rsidP="00066395">
      <w:pPr>
        <w:ind w:left="-567"/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6705407" cy="9686999"/>
            <wp:effectExtent l="0" t="5080" r="0" b="0"/>
            <wp:docPr id="1" name="Рисунок 1" descr="D:\Мои документы\Мои рисунки\2020-11-10\Image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2020-11-10\Image0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" t="2292" r="7490" b="3479"/>
                    <a:stretch/>
                  </pic:blipFill>
                  <pic:spPr bwMode="auto">
                    <a:xfrm rot="5400000">
                      <a:off x="0" y="0"/>
                      <a:ext cx="6718560" cy="970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66395" w:rsidRDefault="00066395" w:rsidP="003B0E3A">
      <w:pPr>
        <w:jc w:val="center"/>
        <w:rPr>
          <w:b/>
        </w:rPr>
      </w:pPr>
    </w:p>
    <w:tbl>
      <w:tblPr>
        <w:tblStyle w:val="ad"/>
        <w:tblpPr w:leftFromText="180" w:rightFromText="180" w:vertAnchor="text" w:tblpX="-176" w:tblpY="1"/>
        <w:tblOverlap w:val="never"/>
        <w:tblW w:w="15384" w:type="dxa"/>
        <w:tblLook w:val="04A0" w:firstRow="1" w:lastRow="0" w:firstColumn="1" w:lastColumn="0" w:noHBand="0" w:noVBand="1"/>
      </w:tblPr>
      <w:tblGrid>
        <w:gridCol w:w="675"/>
        <w:gridCol w:w="9923"/>
        <w:gridCol w:w="2393"/>
        <w:gridCol w:w="2393"/>
      </w:tblGrid>
      <w:tr w:rsidR="0004105D" w:rsidRPr="003B0E3A" w:rsidTr="002463E6">
        <w:tc>
          <w:tcPr>
            <w:tcW w:w="675" w:type="dxa"/>
          </w:tcPr>
          <w:p w:rsidR="0004105D" w:rsidRPr="003B0E3A" w:rsidRDefault="0004105D" w:rsidP="002463E6">
            <w:pPr>
              <w:jc w:val="center"/>
            </w:pPr>
          </w:p>
        </w:tc>
        <w:tc>
          <w:tcPr>
            <w:tcW w:w="9923" w:type="dxa"/>
          </w:tcPr>
          <w:p w:rsidR="0004105D" w:rsidRPr="003B0E3A" w:rsidRDefault="00820B29" w:rsidP="002463E6">
            <w:pPr>
              <w:jc w:val="both"/>
            </w:pPr>
            <w:r>
              <w:t>проведению ремонтных работ в школе</w:t>
            </w:r>
          </w:p>
        </w:tc>
        <w:tc>
          <w:tcPr>
            <w:tcW w:w="2393" w:type="dxa"/>
          </w:tcPr>
          <w:p w:rsidR="0004105D" w:rsidRPr="003B0E3A" w:rsidRDefault="0004105D" w:rsidP="002463E6">
            <w:pPr>
              <w:jc w:val="center"/>
            </w:pPr>
          </w:p>
        </w:tc>
        <w:tc>
          <w:tcPr>
            <w:tcW w:w="2393" w:type="dxa"/>
          </w:tcPr>
          <w:p w:rsidR="0004105D" w:rsidRPr="003B0E3A" w:rsidRDefault="0004105D" w:rsidP="002463E6">
            <w:pPr>
              <w:jc w:val="center"/>
            </w:pPr>
          </w:p>
        </w:tc>
      </w:tr>
      <w:tr w:rsidR="0004105D" w:rsidRPr="003B0E3A" w:rsidTr="002463E6">
        <w:tc>
          <w:tcPr>
            <w:tcW w:w="675" w:type="dxa"/>
          </w:tcPr>
          <w:p w:rsidR="0004105D" w:rsidRPr="003B0E3A" w:rsidRDefault="00282347" w:rsidP="002463E6">
            <w:pPr>
              <w:jc w:val="center"/>
            </w:pPr>
            <w:r>
              <w:t>12</w:t>
            </w:r>
          </w:p>
        </w:tc>
        <w:tc>
          <w:tcPr>
            <w:tcW w:w="9923" w:type="dxa"/>
          </w:tcPr>
          <w:p w:rsidR="0004105D" w:rsidRPr="003B0E3A" w:rsidRDefault="00B470AC" w:rsidP="002463E6">
            <w:pPr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средств бюджета, имущества, финансово-хозяйственной деятельности школы</w:t>
            </w:r>
          </w:p>
        </w:tc>
        <w:tc>
          <w:tcPr>
            <w:tcW w:w="2393" w:type="dxa"/>
          </w:tcPr>
          <w:p w:rsidR="0004105D" w:rsidRPr="003B0E3A" w:rsidRDefault="00B470AC" w:rsidP="002463E6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04105D" w:rsidRPr="003B0E3A" w:rsidRDefault="00B470AC" w:rsidP="002463E6">
            <w:pPr>
              <w:jc w:val="center"/>
            </w:pPr>
            <w:r>
              <w:t xml:space="preserve">Бухгалтер </w:t>
            </w:r>
          </w:p>
        </w:tc>
      </w:tr>
      <w:tr w:rsidR="00CF73EE" w:rsidRPr="003B0E3A" w:rsidTr="002463E6">
        <w:tc>
          <w:tcPr>
            <w:tcW w:w="15384" w:type="dxa"/>
            <w:gridSpan w:val="4"/>
          </w:tcPr>
          <w:p w:rsidR="00CF73EE" w:rsidRPr="00CF73EE" w:rsidRDefault="00CF73EE" w:rsidP="002463E6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антикоррупционному образованию и правовому просвещению</w:t>
            </w:r>
          </w:p>
        </w:tc>
      </w:tr>
      <w:tr w:rsidR="000B19BF" w:rsidRPr="003B0E3A" w:rsidTr="002463E6">
        <w:tc>
          <w:tcPr>
            <w:tcW w:w="675" w:type="dxa"/>
          </w:tcPr>
          <w:p w:rsidR="000B19BF" w:rsidRPr="003B0E3A" w:rsidRDefault="00282347" w:rsidP="002463E6">
            <w:pPr>
              <w:jc w:val="center"/>
            </w:pPr>
            <w:r>
              <w:t>13</w:t>
            </w:r>
          </w:p>
        </w:tc>
        <w:tc>
          <w:tcPr>
            <w:tcW w:w="9923" w:type="dxa"/>
          </w:tcPr>
          <w:p w:rsidR="000B19BF" w:rsidRPr="003B0E3A" w:rsidRDefault="00CF73EE" w:rsidP="002463E6">
            <w:pPr>
              <w:jc w:val="both"/>
            </w:pPr>
            <w:r>
              <w:t>Организация и проведение мероприятий по антикоррупционному образованию, включению в программы, реализуемые ОУ, программы внеурочной деятельности, направленных на решение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2393" w:type="dxa"/>
          </w:tcPr>
          <w:p w:rsidR="000B19BF" w:rsidRPr="003B0E3A" w:rsidRDefault="00CF73EE" w:rsidP="002463E6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0B19BF" w:rsidRPr="003B0E3A" w:rsidRDefault="00CF73EE" w:rsidP="002463E6">
            <w:pPr>
              <w:jc w:val="center"/>
            </w:pPr>
            <w:r>
              <w:t>Зам</w:t>
            </w:r>
            <w:proofErr w:type="gramStart"/>
            <w:r>
              <w:t xml:space="preserve"> .</w:t>
            </w:r>
            <w:proofErr w:type="gramEnd"/>
            <w:r>
              <w:t>директора по УВР, педагоги</w:t>
            </w:r>
          </w:p>
        </w:tc>
      </w:tr>
      <w:tr w:rsidR="0043130E" w:rsidRPr="003B0E3A" w:rsidTr="002463E6">
        <w:tc>
          <w:tcPr>
            <w:tcW w:w="675" w:type="dxa"/>
          </w:tcPr>
          <w:p w:rsidR="0043130E" w:rsidRPr="003B0E3A" w:rsidRDefault="00282347" w:rsidP="002463E6">
            <w:pPr>
              <w:jc w:val="center"/>
            </w:pPr>
            <w:r>
              <w:t>14</w:t>
            </w:r>
          </w:p>
        </w:tc>
        <w:tc>
          <w:tcPr>
            <w:tcW w:w="9923" w:type="dxa"/>
          </w:tcPr>
          <w:p w:rsidR="0043130E" w:rsidRPr="003B0E3A" w:rsidRDefault="0043130E" w:rsidP="002463E6">
            <w:pPr>
              <w:jc w:val="both"/>
            </w:pPr>
            <w:r>
              <w:t>Формирование нетерпимого отношения  к проявлениям коррупции со стороны педагогов и учащихся</w:t>
            </w:r>
          </w:p>
        </w:tc>
        <w:tc>
          <w:tcPr>
            <w:tcW w:w="2393" w:type="dxa"/>
          </w:tcPr>
          <w:p w:rsidR="0043130E" w:rsidRPr="003B0E3A" w:rsidRDefault="0043130E" w:rsidP="002463E6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43130E" w:rsidRPr="003B0E3A" w:rsidRDefault="0043130E" w:rsidP="002463E6">
            <w:pPr>
              <w:jc w:val="center"/>
            </w:pPr>
            <w:r>
              <w:t>Зам</w:t>
            </w:r>
            <w:proofErr w:type="gramStart"/>
            <w:r>
              <w:t xml:space="preserve"> .</w:t>
            </w:r>
            <w:proofErr w:type="gramEnd"/>
            <w:r>
              <w:t>директора по УВР, педагоги</w:t>
            </w:r>
          </w:p>
        </w:tc>
      </w:tr>
      <w:tr w:rsidR="0043130E" w:rsidRPr="003B0E3A" w:rsidTr="002463E6">
        <w:tc>
          <w:tcPr>
            <w:tcW w:w="675" w:type="dxa"/>
          </w:tcPr>
          <w:p w:rsidR="0043130E" w:rsidRPr="003B0E3A" w:rsidRDefault="00282347" w:rsidP="002463E6">
            <w:pPr>
              <w:jc w:val="center"/>
            </w:pPr>
            <w:r>
              <w:t>15</w:t>
            </w:r>
          </w:p>
        </w:tc>
        <w:tc>
          <w:tcPr>
            <w:tcW w:w="9923" w:type="dxa"/>
          </w:tcPr>
          <w:p w:rsidR="0043130E" w:rsidRPr="003B0E3A" w:rsidRDefault="0043130E" w:rsidP="002463E6">
            <w:pPr>
              <w:jc w:val="both"/>
            </w:pPr>
            <w:r>
              <w:t>Обновление информации по противодействию коррупции на стендах и сайте школы</w:t>
            </w:r>
          </w:p>
        </w:tc>
        <w:tc>
          <w:tcPr>
            <w:tcW w:w="2393" w:type="dxa"/>
          </w:tcPr>
          <w:p w:rsidR="0043130E" w:rsidRPr="003B0E3A" w:rsidRDefault="00E670B9" w:rsidP="002463E6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43130E" w:rsidRPr="002463E6" w:rsidRDefault="0043130E" w:rsidP="002463E6">
            <w:pPr>
              <w:jc w:val="center"/>
              <w:rPr>
                <w:sz w:val="22"/>
              </w:rPr>
            </w:pPr>
            <w:r w:rsidRPr="002463E6">
              <w:rPr>
                <w:sz w:val="22"/>
              </w:rPr>
              <w:t>Зам</w:t>
            </w:r>
            <w:proofErr w:type="gramStart"/>
            <w:r w:rsidRPr="002463E6">
              <w:rPr>
                <w:sz w:val="22"/>
              </w:rPr>
              <w:t xml:space="preserve"> .</w:t>
            </w:r>
            <w:proofErr w:type="gramEnd"/>
            <w:r w:rsidRPr="002463E6">
              <w:rPr>
                <w:sz w:val="22"/>
              </w:rPr>
              <w:t xml:space="preserve">директора по УВР, ответственный за антикоррупционную деятельность </w:t>
            </w:r>
          </w:p>
        </w:tc>
      </w:tr>
      <w:tr w:rsidR="0043130E" w:rsidRPr="003B0E3A" w:rsidTr="002463E6">
        <w:tc>
          <w:tcPr>
            <w:tcW w:w="675" w:type="dxa"/>
          </w:tcPr>
          <w:p w:rsidR="0043130E" w:rsidRPr="003B0E3A" w:rsidRDefault="00282347" w:rsidP="002463E6">
            <w:pPr>
              <w:jc w:val="center"/>
            </w:pPr>
            <w:r>
              <w:t>16</w:t>
            </w:r>
          </w:p>
        </w:tc>
        <w:tc>
          <w:tcPr>
            <w:tcW w:w="9923" w:type="dxa"/>
          </w:tcPr>
          <w:p w:rsidR="0043130E" w:rsidRPr="003B0E3A" w:rsidRDefault="002355BE" w:rsidP="002463E6">
            <w:pPr>
              <w:jc w:val="both"/>
            </w:pPr>
            <w:r>
              <w:t>Проведение классных часов с участием сотрудников правоохранительных органов</w:t>
            </w:r>
          </w:p>
        </w:tc>
        <w:tc>
          <w:tcPr>
            <w:tcW w:w="2393" w:type="dxa"/>
          </w:tcPr>
          <w:p w:rsidR="0043130E" w:rsidRPr="003B0E3A" w:rsidRDefault="00E670B9" w:rsidP="002463E6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43130E" w:rsidRPr="003B0E3A" w:rsidRDefault="00E670B9" w:rsidP="002463E6">
            <w:pPr>
              <w:jc w:val="center"/>
            </w:pPr>
            <w:r>
              <w:t>Классные руководители</w:t>
            </w:r>
          </w:p>
        </w:tc>
      </w:tr>
      <w:tr w:rsidR="0043130E" w:rsidRPr="003B0E3A" w:rsidTr="002463E6">
        <w:tc>
          <w:tcPr>
            <w:tcW w:w="675" w:type="dxa"/>
          </w:tcPr>
          <w:p w:rsidR="0043130E" w:rsidRPr="003B0E3A" w:rsidRDefault="00282347" w:rsidP="002463E6">
            <w:pPr>
              <w:jc w:val="center"/>
            </w:pPr>
            <w:r>
              <w:t>17</w:t>
            </w:r>
          </w:p>
        </w:tc>
        <w:tc>
          <w:tcPr>
            <w:tcW w:w="9923" w:type="dxa"/>
          </w:tcPr>
          <w:p w:rsidR="0043130E" w:rsidRPr="003B0E3A" w:rsidRDefault="006F6794" w:rsidP="002463E6">
            <w:pPr>
              <w:jc w:val="both"/>
            </w:pPr>
            <w:r>
              <w:t>Проведение конкурсов творческих работ по вопросам противодействия коррупции</w:t>
            </w:r>
          </w:p>
        </w:tc>
        <w:tc>
          <w:tcPr>
            <w:tcW w:w="2393" w:type="dxa"/>
          </w:tcPr>
          <w:p w:rsidR="0043130E" w:rsidRPr="003B0E3A" w:rsidRDefault="006F6794" w:rsidP="002463E6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43130E" w:rsidRPr="003B0E3A" w:rsidRDefault="006F6794" w:rsidP="002463E6">
            <w:pPr>
              <w:jc w:val="center"/>
            </w:pPr>
            <w:r>
              <w:t>Организатор</w:t>
            </w:r>
          </w:p>
        </w:tc>
      </w:tr>
      <w:tr w:rsidR="0043130E" w:rsidRPr="003B0E3A" w:rsidTr="002463E6">
        <w:tc>
          <w:tcPr>
            <w:tcW w:w="675" w:type="dxa"/>
          </w:tcPr>
          <w:p w:rsidR="0043130E" w:rsidRPr="003B0E3A" w:rsidRDefault="00282347" w:rsidP="002463E6">
            <w:pPr>
              <w:jc w:val="center"/>
            </w:pPr>
            <w:r>
              <w:t>18</w:t>
            </w:r>
          </w:p>
        </w:tc>
        <w:tc>
          <w:tcPr>
            <w:tcW w:w="9923" w:type="dxa"/>
          </w:tcPr>
          <w:p w:rsidR="0043130E" w:rsidRPr="003B0E3A" w:rsidRDefault="00000CF5" w:rsidP="002463E6">
            <w:pPr>
              <w:jc w:val="both"/>
            </w:pPr>
            <w:r>
              <w:t>Организация и проведение «Недели правовых знаний»</w:t>
            </w:r>
          </w:p>
        </w:tc>
        <w:tc>
          <w:tcPr>
            <w:tcW w:w="2393" w:type="dxa"/>
          </w:tcPr>
          <w:p w:rsidR="0043130E" w:rsidRPr="003B0E3A" w:rsidRDefault="00000CF5" w:rsidP="002463E6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43130E" w:rsidRPr="003B0E3A" w:rsidRDefault="00000CF5" w:rsidP="002463E6">
            <w:pPr>
              <w:jc w:val="center"/>
            </w:pPr>
            <w:r>
              <w:t>Классные руководители</w:t>
            </w:r>
          </w:p>
        </w:tc>
      </w:tr>
      <w:tr w:rsidR="00000CF5" w:rsidRPr="003B0E3A" w:rsidTr="002463E6">
        <w:tc>
          <w:tcPr>
            <w:tcW w:w="15384" w:type="dxa"/>
            <w:gridSpan w:val="4"/>
          </w:tcPr>
          <w:p w:rsidR="00000CF5" w:rsidRPr="00000CF5" w:rsidRDefault="00000CF5" w:rsidP="002463E6">
            <w:pPr>
              <w:jc w:val="center"/>
              <w:rPr>
                <w:b/>
              </w:rPr>
            </w:pPr>
            <w:r>
              <w:rPr>
                <w:b/>
              </w:rPr>
              <w:t>Обеспечение прав граждан на доступность к информации о системе образования</w:t>
            </w:r>
          </w:p>
        </w:tc>
      </w:tr>
      <w:tr w:rsidR="0043130E" w:rsidRPr="003B0E3A" w:rsidTr="002463E6">
        <w:tc>
          <w:tcPr>
            <w:tcW w:w="675" w:type="dxa"/>
          </w:tcPr>
          <w:p w:rsidR="0043130E" w:rsidRPr="003B0E3A" w:rsidRDefault="00282347" w:rsidP="002463E6">
            <w:pPr>
              <w:jc w:val="center"/>
            </w:pPr>
            <w:r>
              <w:t>19</w:t>
            </w:r>
          </w:p>
        </w:tc>
        <w:tc>
          <w:tcPr>
            <w:tcW w:w="9923" w:type="dxa"/>
          </w:tcPr>
          <w:p w:rsidR="0043130E" w:rsidRPr="003B0E3A" w:rsidRDefault="00000CF5" w:rsidP="002463E6">
            <w:pPr>
              <w:ind w:firstLine="175"/>
              <w:jc w:val="both"/>
            </w:pPr>
            <w:r>
              <w:t xml:space="preserve">Использование прямых телефонных линий с руководством министерства образования </w:t>
            </w:r>
            <w:proofErr w:type="gramStart"/>
            <w:r>
              <w:t>КО</w:t>
            </w:r>
            <w:proofErr w:type="gramEnd"/>
            <w:r>
              <w:t>, школы в целях выявления фактов вымогательства, взяточничества и других направлений коррупции, а также для активного привлечения общественности к борьбе с данными правонарушениями. Организация личного приема граждан администрацией школы.</w:t>
            </w:r>
          </w:p>
        </w:tc>
        <w:tc>
          <w:tcPr>
            <w:tcW w:w="2393" w:type="dxa"/>
          </w:tcPr>
          <w:p w:rsidR="0043130E" w:rsidRPr="003B0E3A" w:rsidRDefault="00000CF5" w:rsidP="002463E6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43130E" w:rsidRPr="003B0E3A" w:rsidRDefault="00000CF5" w:rsidP="002463E6">
            <w:pPr>
              <w:jc w:val="center"/>
            </w:pPr>
            <w:r>
              <w:t>Директор</w:t>
            </w:r>
          </w:p>
        </w:tc>
      </w:tr>
      <w:tr w:rsidR="00000CF5" w:rsidRPr="003B0E3A" w:rsidTr="002463E6">
        <w:tc>
          <w:tcPr>
            <w:tcW w:w="675" w:type="dxa"/>
          </w:tcPr>
          <w:p w:rsidR="00000CF5" w:rsidRPr="003B0E3A" w:rsidRDefault="00282347" w:rsidP="002463E6">
            <w:pPr>
              <w:jc w:val="center"/>
            </w:pPr>
            <w:r>
              <w:t>20</w:t>
            </w:r>
          </w:p>
        </w:tc>
        <w:tc>
          <w:tcPr>
            <w:tcW w:w="9923" w:type="dxa"/>
          </w:tcPr>
          <w:p w:rsidR="00000CF5" w:rsidRDefault="00684ABF" w:rsidP="002463E6">
            <w:pPr>
              <w:tabs>
                <w:tab w:val="left" w:pos="0"/>
              </w:tabs>
              <w:jc w:val="both"/>
            </w:pPr>
            <w:r>
              <w:t>Создание единой системы оценки качества образования с использованием процедур:</w:t>
            </w:r>
          </w:p>
          <w:p w:rsidR="00684ABF" w:rsidRPr="003B0E3A" w:rsidRDefault="00684ABF" w:rsidP="002463E6">
            <w:pPr>
              <w:tabs>
                <w:tab w:val="left" w:pos="0"/>
              </w:tabs>
              <w:jc w:val="both"/>
            </w:pPr>
            <w:r>
              <w:t>ОГЭ, аттестация педагогов, НОКО, мониторинги в сфере образования, статистические наблюдения, самоанализ деятельности школы</w:t>
            </w:r>
          </w:p>
        </w:tc>
        <w:tc>
          <w:tcPr>
            <w:tcW w:w="2393" w:type="dxa"/>
          </w:tcPr>
          <w:p w:rsidR="00000CF5" w:rsidRPr="003B0E3A" w:rsidRDefault="00684ABF" w:rsidP="002463E6">
            <w:pPr>
              <w:jc w:val="center"/>
            </w:pPr>
            <w:r>
              <w:t xml:space="preserve">Постоянно </w:t>
            </w:r>
          </w:p>
        </w:tc>
        <w:tc>
          <w:tcPr>
            <w:tcW w:w="2393" w:type="dxa"/>
          </w:tcPr>
          <w:p w:rsidR="00000CF5" w:rsidRPr="003B0E3A" w:rsidRDefault="00684ABF" w:rsidP="002463E6">
            <w:pPr>
              <w:jc w:val="center"/>
            </w:pPr>
            <w:r>
              <w:t>Директор, зам. директора по УВР</w:t>
            </w:r>
          </w:p>
        </w:tc>
      </w:tr>
      <w:tr w:rsidR="0043130E" w:rsidRPr="003B0E3A" w:rsidTr="002463E6">
        <w:tc>
          <w:tcPr>
            <w:tcW w:w="675" w:type="dxa"/>
          </w:tcPr>
          <w:p w:rsidR="0043130E" w:rsidRPr="003B0E3A" w:rsidRDefault="00282347" w:rsidP="002463E6">
            <w:pPr>
              <w:jc w:val="center"/>
            </w:pPr>
            <w:r>
              <w:t>21</w:t>
            </w:r>
          </w:p>
        </w:tc>
        <w:tc>
          <w:tcPr>
            <w:tcW w:w="9923" w:type="dxa"/>
          </w:tcPr>
          <w:p w:rsidR="0043130E" w:rsidRPr="003B0E3A" w:rsidRDefault="00003DC5" w:rsidP="002463E6">
            <w:pPr>
              <w:jc w:val="both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ответственных лиц. </w:t>
            </w:r>
          </w:p>
        </w:tc>
        <w:tc>
          <w:tcPr>
            <w:tcW w:w="2393" w:type="dxa"/>
          </w:tcPr>
          <w:p w:rsidR="0043130E" w:rsidRPr="003B0E3A" w:rsidRDefault="00003DC5" w:rsidP="002463E6">
            <w:pPr>
              <w:jc w:val="center"/>
            </w:pPr>
            <w:r>
              <w:t>Зам директора по УВР</w:t>
            </w:r>
          </w:p>
        </w:tc>
        <w:tc>
          <w:tcPr>
            <w:tcW w:w="2393" w:type="dxa"/>
          </w:tcPr>
          <w:p w:rsidR="0043130E" w:rsidRPr="003B0E3A" w:rsidRDefault="00003DC5" w:rsidP="002463E6">
            <w:pPr>
              <w:jc w:val="center"/>
            </w:pPr>
            <w:r>
              <w:t xml:space="preserve">Июнь </w:t>
            </w:r>
          </w:p>
        </w:tc>
      </w:tr>
      <w:tr w:rsidR="00000CF5" w:rsidRPr="003B0E3A" w:rsidTr="002463E6">
        <w:tc>
          <w:tcPr>
            <w:tcW w:w="675" w:type="dxa"/>
          </w:tcPr>
          <w:p w:rsidR="00000CF5" w:rsidRPr="003B0E3A" w:rsidRDefault="00282347" w:rsidP="002463E6">
            <w:pPr>
              <w:jc w:val="center"/>
            </w:pPr>
            <w:r>
              <w:t>22</w:t>
            </w:r>
          </w:p>
        </w:tc>
        <w:tc>
          <w:tcPr>
            <w:tcW w:w="9923" w:type="dxa"/>
          </w:tcPr>
          <w:p w:rsidR="00000CF5" w:rsidRPr="003B0E3A" w:rsidRDefault="000909D0" w:rsidP="002463E6">
            <w:pPr>
              <w:jc w:val="both"/>
            </w:pPr>
            <w:r>
              <w:t>Усиление контроля за недопущением фактов взимания сре</w:t>
            </w:r>
            <w:proofErr w:type="gramStart"/>
            <w:r>
              <w:t>дств с р</w:t>
            </w:r>
            <w:proofErr w:type="gramEnd"/>
            <w:r>
              <w:t>одителей</w:t>
            </w:r>
          </w:p>
        </w:tc>
        <w:tc>
          <w:tcPr>
            <w:tcW w:w="2393" w:type="dxa"/>
          </w:tcPr>
          <w:p w:rsidR="00000CF5" w:rsidRPr="003B0E3A" w:rsidRDefault="000909D0" w:rsidP="002463E6">
            <w:pPr>
              <w:jc w:val="center"/>
            </w:pPr>
            <w:r>
              <w:t xml:space="preserve">Постоянно </w:t>
            </w:r>
          </w:p>
        </w:tc>
        <w:tc>
          <w:tcPr>
            <w:tcW w:w="2393" w:type="dxa"/>
          </w:tcPr>
          <w:p w:rsidR="00000CF5" w:rsidRPr="003B0E3A" w:rsidRDefault="000909D0" w:rsidP="002463E6">
            <w:pPr>
              <w:jc w:val="center"/>
            </w:pPr>
            <w:r w:rsidRPr="00860DAB">
              <w:rPr>
                <w:sz w:val="22"/>
              </w:rPr>
              <w:t>Директор, ответственный за антикоррупционную деятельность</w:t>
            </w:r>
          </w:p>
        </w:tc>
      </w:tr>
      <w:tr w:rsidR="000909D0" w:rsidRPr="003B0E3A" w:rsidTr="002463E6">
        <w:tc>
          <w:tcPr>
            <w:tcW w:w="675" w:type="dxa"/>
          </w:tcPr>
          <w:p w:rsidR="000909D0" w:rsidRPr="003B0E3A" w:rsidRDefault="00282347" w:rsidP="002463E6">
            <w:pPr>
              <w:jc w:val="center"/>
            </w:pPr>
            <w:r>
              <w:t>23</w:t>
            </w:r>
          </w:p>
        </w:tc>
        <w:tc>
          <w:tcPr>
            <w:tcW w:w="9923" w:type="dxa"/>
          </w:tcPr>
          <w:p w:rsidR="000909D0" w:rsidRPr="003B0E3A" w:rsidRDefault="000909D0" w:rsidP="002463E6">
            <w:pPr>
              <w:jc w:val="both"/>
            </w:pPr>
            <w:r>
              <w:t>Представление публичного доклада о работе  школы</w:t>
            </w:r>
          </w:p>
        </w:tc>
        <w:tc>
          <w:tcPr>
            <w:tcW w:w="2393" w:type="dxa"/>
          </w:tcPr>
          <w:p w:rsidR="000909D0" w:rsidRPr="003B0E3A" w:rsidRDefault="000909D0" w:rsidP="002463E6">
            <w:pPr>
              <w:jc w:val="center"/>
            </w:pPr>
            <w:r>
              <w:t xml:space="preserve">Сентябрь </w:t>
            </w:r>
          </w:p>
        </w:tc>
        <w:tc>
          <w:tcPr>
            <w:tcW w:w="2393" w:type="dxa"/>
          </w:tcPr>
          <w:p w:rsidR="000909D0" w:rsidRPr="003B0E3A" w:rsidRDefault="000909D0" w:rsidP="002463E6">
            <w:pPr>
              <w:jc w:val="center"/>
            </w:pPr>
            <w:r>
              <w:t>Директор</w:t>
            </w:r>
          </w:p>
        </w:tc>
      </w:tr>
      <w:tr w:rsidR="000909D0" w:rsidRPr="003B0E3A" w:rsidTr="002463E6">
        <w:tc>
          <w:tcPr>
            <w:tcW w:w="675" w:type="dxa"/>
          </w:tcPr>
          <w:p w:rsidR="000909D0" w:rsidRPr="003B0E3A" w:rsidRDefault="00282347" w:rsidP="002463E6">
            <w:pPr>
              <w:jc w:val="center"/>
            </w:pPr>
            <w:r>
              <w:t>24</w:t>
            </w:r>
          </w:p>
        </w:tc>
        <w:tc>
          <w:tcPr>
            <w:tcW w:w="9923" w:type="dxa"/>
          </w:tcPr>
          <w:p w:rsidR="000909D0" w:rsidRPr="003B0E3A" w:rsidRDefault="00C81660" w:rsidP="002463E6">
            <w:pPr>
              <w:jc w:val="both"/>
            </w:pPr>
            <w:r>
              <w:t xml:space="preserve">Обеспечение информационной открытости образовательной деятельности школы в части антикоррупционного просвещения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93" w:type="dxa"/>
          </w:tcPr>
          <w:p w:rsidR="000909D0" w:rsidRPr="003B0E3A" w:rsidRDefault="00C81660" w:rsidP="002463E6">
            <w:pPr>
              <w:jc w:val="center"/>
            </w:pPr>
            <w:r>
              <w:t xml:space="preserve">Постоянно </w:t>
            </w:r>
          </w:p>
        </w:tc>
        <w:tc>
          <w:tcPr>
            <w:tcW w:w="2393" w:type="dxa"/>
          </w:tcPr>
          <w:p w:rsidR="000909D0" w:rsidRPr="003B0E3A" w:rsidRDefault="00C81660" w:rsidP="002463E6">
            <w:pPr>
              <w:jc w:val="center"/>
            </w:pPr>
            <w:r>
              <w:t>Директор</w:t>
            </w:r>
          </w:p>
        </w:tc>
      </w:tr>
    </w:tbl>
    <w:p w:rsidR="003B0E3A" w:rsidRPr="00860DAB" w:rsidRDefault="003B0E3A" w:rsidP="002463E6">
      <w:pPr>
        <w:jc w:val="center"/>
        <w:rPr>
          <w:b/>
          <w:sz w:val="8"/>
        </w:rPr>
      </w:pPr>
    </w:p>
    <w:sectPr w:rsidR="003B0E3A" w:rsidRPr="00860DAB" w:rsidSect="00066395">
      <w:pgSz w:w="16838" w:h="11906" w:orient="landscape"/>
      <w:pgMar w:top="426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3A"/>
    <w:rsid w:val="00000CF5"/>
    <w:rsid w:val="00003DC5"/>
    <w:rsid w:val="0004105D"/>
    <w:rsid w:val="00066395"/>
    <w:rsid w:val="00072555"/>
    <w:rsid w:val="000909D0"/>
    <w:rsid w:val="000B19BF"/>
    <w:rsid w:val="000B5ED7"/>
    <w:rsid w:val="001B771A"/>
    <w:rsid w:val="001D3B28"/>
    <w:rsid w:val="001F026E"/>
    <w:rsid w:val="002355BE"/>
    <w:rsid w:val="002463E6"/>
    <w:rsid w:val="00282347"/>
    <w:rsid w:val="00305531"/>
    <w:rsid w:val="003072ED"/>
    <w:rsid w:val="00321E53"/>
    <w:rsid w:val="003B0E3A"/>
    <w:rsid w:val="0043130E"/>
    <w:rsid w:val="00575A55"/>
    <w:rsid w:val="00684ABF"/>
    <w:rsid w:val="006B5BC7"/>
    <w:rsid w:val="006F6794"/>
    <w:rsid w:val="00727C1A"/>
    <w:rsid w:val="00751962"/>
    <w:rsid w:val="00820B29"/>
    <w:rsid w:val="00860DAB"/>
    <w:rsid w:val="009E119E"/>
    <w:rsid w:val="00A27BF1"/>
    <w:rsid w:val="00AA0B59"/>
    <w:rsid w:val="00B470AC"/>
    <w:rsid w:val="00BF4347"/>
    <w:rsid w:val="00C81660"/>
    <w:rsid w:val="00CF73EE"/>
    <w:rsid w:val="00E670B9"/>
    <w:rsid w:val="00F033F5"/>
    <w:rsid w:val="00F7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1A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727C1A"/>
    <w:pPr>
      <w:keepNext/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27C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7C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C1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C1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C1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C1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C1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C1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7C1A"/>
    <w:rPr>
      <w:rFonts w:eastAsia="MS PMincho" w:cs="Tahoma"/>
      <w:b/>
      <w:bCs/>
      <w:kern w:val="1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727C1A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27C1A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27C1A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27C1A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727C1A"/>
    <w:rPr>
      <w:rFonts w:asciiTheme="minorHAnsi" w:eastAsiaTheme="minorEastAsia" w:hAnsiTheme="minorHAnsi" w:cstheme="minorBidi"/>
      <w:b/>
      <w:bCs/>
      <w:kern w:val="1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727C1A"/>
    <w:rPr>
      <w:rFonts w:asciiTheme="minorHAnsi" w:eastAsiaTheme="minorEastAsia" w:hAnsiTheme="minorHAnsi" w:cstheme="minorBidi"/>
      <w:kern w:val="1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727C1A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727C1A"/>
    <w:rPr>
      <w:rFonts w:asciiTheme="majorHAnsi" w:eastAsiaTheme="majorEastAsia" w:hAnsiTheme="majorHAnsi" w:cstheme="majorBidi"/>
      <w:kern w:val="1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727C1A"/>
    <w:rPr>
      <w:rFonts w:cs="Arial"/>
      <w:b/>
      <w:bCs/>
      <w:sz w:val="20"/>
      <w:szCs w:val="20"/>
    </w:rPr>
  </w:style>
  <w:style w:type="paragraph" w:styleId="a5">
    <w:name w:val="Title"/>
    <w:basedOn w:val="a"/>
    <w:link w:val="a6"/>
    <w:uiPriority w:val="10"/>
    <w:qFormat/>
    <w:rsid w:val="00727C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727C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Strong"/>
    <w:uiPriority w:val="22"/>
    <w:qFormat/>
    <w:rsid w:val="00727C1A"/>
    <w:rPr>
      <w:b/>
      <w:bCs/>
    </w:rPr>
  </w:style>
  <w:style w:type="paragraph" w:styleId="a8">
    <w:name w:val="No Spacing"/>
    <w:link w:val="a9"/>
    <w:uiPriority w:val="1"/>
    <w:qFormat/>
    <w:rsid w:val="00727C1A"/>
    <w:pPr>
      <w:widowControl w:val="0"/>
      <w:suppressAutoHyphens/>
    </w:pPr>
    <w:rPr>
      <w:kern w:val="1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27C1A"/>
    <w:rPr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727C1A"/>
    <w:pPr>
      <w:ind w:left="708"/>
    </w:pPr>
  </w:style>
  <w:style w:type="paragraph" w:styleId="a0">
    <w:name w:val="Body Text"/>
    <w:basedOn w:val="a"/>
    <w:link w:val="ab"/>
    <w:uiPriority w:val="99"/>
    <w:semiHidden/>
    <w:unhideWhenUsed/>
    <w:rsid w:val="001F026E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1F026E"/>
    <w:rPr>
      <w:rFonts w:eastAsia="Andale Sans UI"/>
      <w:kern w:val="1"/>
      <w:sz w:val="24"/>
      <w:szCs w:val="24"/>
    </w:rPr>
  </w:style>
  <w:style w:type="character" w:styleId="ac">
    <w:name w:val="Emphasis"/>
    <w:basedOn w:val="a1"/>
    <w:uiPriority w:val="20"/>
    <w:qFormat/>
    <w:rsid w:val="00727C1A"/>
    <w:rPr>
      <w:i/>
      <w:iCs/>
    </w:rPr>
  </w:style>
  <w:style w:type="table" w:styleId="ad">
    <w:name w:val="Table Grid"/>
    <w:basedOn w:val="a2"/>
    <w:uiPriority w:val="59"/>
    <w:rsid w:val="003B0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663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66395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1A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727C1A"/>
    <w:pPr>
      <w:keepNext/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27C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7C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C1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C1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C1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C1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C1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C1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7C1A"/>
    <w:rPr>
      <w:rFonts w:eastAsia="MS PMincho" w:cs="Tahoma"/>
      <w:b/>
      <w:bCs/>
      <w:kern w:val="1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727C1A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27C1A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27C1A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27C1A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727C1A"/>
    <w:rPr>
      <w:rFonts w:asciiTheme="minorHAnsi" w:eastAsiaTheme="minorEastAsia" w:hAnsiTheme="minorHAnsi" w:cstheme="minorBidi"/>
      <w:b/>
      <w:bCs/>
      <w:kern w:val="1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727C1A"/>
    <w:rPr>
      <w:rFonts w:asciiTheme="minorHAnsi" w:eastAsiaTheme="minorEastAsia" w:hAnsiTheme="minorHAnsi" w:cstheme="minorBidi"/>
      <w:kern w:val="1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727C1A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727C1A"/>
    <w:rPr>
      <w:rFonts w:asciiTheme="majorHAnsi" w:eastAsiaTheme="majorEastAsia" w:hAnsiTheme="majorHAnsi" w:cstheme="majorBidi"/>
      <w:kern w:val="1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727C1A"/>
    <w:rPr>
      <w:rFonts w:cs="Arial"/>
      <w:b/>
      <w:bCs/>
      <w:sz w:val="20"/>
      <w:szCs w:val="20"/>
    </w:rPr>
  </w:style>
  <w:style w:type="paragraph" w:styleId="a5">
    <w:name w:val="Title"/>
    <w:basedOn w:val="a"/>
    <w:link w:val="a6"/>
    <w:uiPriority w:val="10"/>
    <w:qFormat/>
    <w:rsid w:val="00727C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727C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Strong"/>
    <w:uiPriority w:val="22"/>
    <w:qFormat/>
    <w:rsid w:val="00727C1A"/>
    <w:rPr>
      <w:b/>
      <w:bCs/>
    </w:rPr>
  </w:style>
  <w:style w:type="paragraph" w:styleId="a8">
    <w:name w:val="No Spacing"/>
    <w:link w:val="a9"/>
    <w:uiPriority w:val="1"/>
    <w:qFormat/>
    <w:rsid w:val="00727C1A"/>
    <w:pPr>
      <w:widowControl w:val="0"/>
      <w:suppressAutoHyphens/>
    </w:pPr>
    <w:rPr>
      <w:kern w:val="1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27C1A"/>
    <w:rPr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727C1A"/>
    <w:pPr>
      <w:ind w:left="708"/>
    </w:pPr>
  </w:style>
  <w:style w:type="paragraph" w:styleId="a0">
    <w:name w:val="Body Text"/>
    <w:basedOn w:val="a"/>
    <w:link w:val="ab"/>
    <w:uiPriority w:val="99"/>
    <w:semiHidden/>
    <w:unhideWhenUsed/>
    <w:rsid w:val="001F026E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1F026E"/>
    <w:rPr>
      <w:rFonts w:eastAsia="Andale Sans UI"/>
      <w:kern w:val="1"/>
      <w:sz w:val="24"/>
      <w:szCs w:val="24"/>
    </w:rPr>
  </w:style>
  <w:style w:type="character" w:styleId="ac">
    <w:name w:val="Emphasis"/>
    <w:basedOn w:val="a1"/>
    <w:uiPriority w:val="20"/>
    <w:qFormat/>
    <w:rsid w:val="00727C1A"/>
    <w:rPr>
      <w:i/>
      <w:iCs/>
    </w:rPr>
  </w:style>
  <w:style w:type="table" w:styleId="ad">
    <w:name w:val="Table Grid"/>
    <w:basedOn w:val="a2"/>
    <w:uiPriority w:val="59"/>
    <w:rsid w:val="003B0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663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66395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6241-3BB7-4CCA-978D-51F02940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dcterms:created xsi:type="dcterms:W3CDTF">2020-10-31T08:27:00Z</dcterms:created>
  <dcterms:modified xsi:type="dcterms:W3CDTF">2020-11-10T07:36:00Z</dcterms:modified>
</cp:coreProperties>
</file>